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C74" w:rsidRDefault="00271C74" w:rsidP="00271C74">
      <w:pPr>
        <w:spacing w:line="580" w:lineRule="exact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附件2</w:t>
      </w:r>
      <w:r>
        <w:rPr>
          <w:rFonts w:ascii="仿宋_GB2312" w:eastAsia="仿宋_GB2312" w:hint="eastAsia"/>
          <w:spacing w:val="-12"/>
          <w:sz w:val="32"/>
          <w:szCs w:val="32"/>
        </w:rPr>
        <w:t>：</w:t>
      </w:r>
    </w:p>
    <w:p w:rsidR="00271C74" w:rsidRDefault="00271C74" w:rsidP="00271C74">
      <w:pPr>
        <w:spacing w:line="580" w:lineRule="exact"/>
        <w:jc w:val="center"/>
        <w:rPr>
          <w:rFonts w:ascii="方正小标宋_GBK" w:eastAsia="方正小标宋_GBK" w:cs="方正小标宋_GBK"/>
          <w:spacing w:val="-12"/>
          <w:sz w:val="44"/>
          <w:szCs w:val="44"/>
        </w:rPr>
      </w:pPr>
      <w:r>
        <w:rPr>
          <w:rFonts w:ascii="方正小标宋_GBK" w:eastAsia="方正小标宋_GBK" w:cs="方正小标宋_GBK" w:hint="eastAsia"/>
          <w:spacing w:val="-12"/>
          <w:sz w:val="44"/>
          <w:szCs w:val="44"/>
        </w:rPr>
        <w:t>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2699"/>
        <w:gridCol w:w="2006"/>
        <w:gridCol w:w="2097"/>
      </w:tblGrid>
      <w:tr w:rsidR="00271C74" w:rsidTr="005A38B3">
        <w:tc>
          <w:tcPr>
            <w:tcW w:w="1530" w:type="dxa"/>
            <w:shd w:val="clear" w:color="auto" w:fill="auto"/>
          </w:tcPr>
          <w:p w:rsidR="00271C74" w:rsidRDefault="00271C74" w:rsidP="005A38B3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2778" w:type="dxa"/>
            <w:shd w:val="clear" w:color="auto" w:fill="auto"/>
          </w:tcPr>
          <w:p w:rsidR="00271C74" w:rsidRDefault="00271C74" w:rsidP="005A38B3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公司名称</w:t>
            </w:r>
          </w:p>
        </w:tc>
        <w:tc>
          <w:tcPr>
            <w:tcW w:w="2060" w:type="dxa"/>
          </w:tcPr>
          <w:p w:rsidR="00271C74" w:rsidRDefault="00271C74" w:rsidP="005A38B3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职务</w:t>
            </w:r>
          </w:p>
        </w:tc>
        <w:tc>
          <w:tcPr>
            <w:tcW w:w="2154" w:type="dxa"/>
            <w:shd w:val="clear" w:color="auto" w:fill="auto"/>
          </w:tcPr>
          <w:p w:rsidR="00271C74" w:rsidRDefault="00271C74" w:rsidP="005A38B3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联系方式</w:t>
            </w:r>
          </w:p>
        </w:tc>
      </w:tr>
      <w:tr w:rsidR="00271C74" w:rsidTr="005A38B3">
        <w:tc>
          <w:tcPr>
            <w:tcW w:w="1530" w:type="dxa"/>
            <w:shd w:val="clear" w:color="auto" w:fill="auto"/>
          </w:tcPr>
          <w:p w:rsidR="00271C74" w:rsidRDefault="00271C74" w:rsidP="005A38B3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78" w:type="dxa"/>
            <w:shd w:val="clear" w:color="auto" w:fill="auto"/>
          </w:tcPr>
          <w:p w:rsidR="00271C74" w:rsidRDefault="00271C74" w:rsidP="005A38B3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60" w:type="dxa"/>
          </w:tcPr>
          <w:p w:rsidR="00271C74" w:rsidRDefault="00271C74" w:rsidP="005A38B3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54" w:type="dxa"/>
            <w:shd w:val="clear" w:color="auto" w:fill="auto"/>
          </w:tcPr>
          <w:p w:rsidR="00271C74" w:rsidRDefault="00271C74" w:rsidP="005A38B3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71C74" w:rsidTr="005A38B3">
        <w:tc>
          <w:tcPr>
            <w:tcW w:w="1530" w:type="dxa"/>
            <w:shd w:val="clear" w:color="auto" w:fill="auto"/>
          </w:tcPr>
          <w:p w:rsidR="00271C74" w:rsidRDefault="00271C74" w:rsidP="005A38B3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78" w:type="dxa"/>
            <w:shd w:val="clear" w:color="auto" w:fill="auto"/>
          </w:tcPr>
          <w:p w:rsidR="00271C74" w:rsidRDefault="00271C74" w:rsidP="005A38B3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60" w:type="dxa"/>
          </w:tcPr>
          <w:p w:rsidR="00271C74" w:rsidRDefault="00271C74" w:rsidP="005A38B3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54" w:type="dxa"/>
            <w:shd w:val="clear" w:color="auto" w:fill="auto"/>
          </w:tcPr>
          <w:p w:rsidR="00271C74" w:rsidRDefault="00271C74" w:rsidP="005A38B3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71C74" w:rsidRDefault="00271C74" w:rsidP="00271C74">
      <w:pPr>
        <w:spacing w:line="580" w:lineRule="exact"/>
        <w:jc w:val="left"/>
        <w:rPr>
          <w:rFonts w:ascii="仿宋_GB2312" w:eastAsia="仿宋_GB2312"/>
          <w:spacing w:val="-12"/>
          <w:sz w:val="30"/>
          <w:szCs w:val="30"/>
        </w:rPr>
      </w:pPr>
      <w:r>
        <w:rPr>
          <w:rFonts w:ascii="仿宋_GB2312" w:eastAsia="仿宋_GB2312" w:hint="eastAsia"/>
          <w:spacing w:val="-12"/>
          <w:sz w:val="30"/>
          <w:szCs w:val="30"/>
        </w:rPr>
        <w:t>备注：根据疫情防控要求，名额有限，请详细反馈联系方式</w:t>
      </w:r>
      <w:r>
        <w:rPr>
          <w:rFonts w:ascii="仿宋_GB2312" w:eastAsia="仿宋_GB2312"/>
          <w:spacing w:val="-12"/>
          <w:sz w:val="30"/>
          <w:szCs w:val="30"/>
        </w:rPr>
        <w:t>并保持通讯</w:t>
      </w:r>
      <w:r>
        <w:rPr>
          <w:rFonts w:ascii="仿宋_GB2312" w:eastAsia="仿宋_GB2312" w:hint="eastAsia"/>
          <w:spacing w:val="-12"/>
          <w:sz w:val="30"/>
          <w:szCs w:val="30"/>
        </w:rPr>
        <w:t>设备</w:t>
      </w:r>
      <w:r>
        <w:rPr>
          <w:rFonts w:ascii="仿宋_GB2312" w:eastAsia="仿宋_GB2312"/>
          <w:spacing w:val="-12"/>
          <w:sz w:val="30"/>
          <w:szCs w:val="30"/>
        </w:rPr>
        <w:t>畅通以便顺利参会</w:t>
      </w:r>
      <w:r>
        <w:rPr>
          <w:rFonts w:ascii="仿宋_GB2312" w:eastAsia="仿宋_GB2312" w:hint="eastAsia"/>
          <w:spacing w:val="-12"/>
          <w:sz w:val="30"/>
          <w:szCs w:val="30"/>
        </w:rPr>
        <w:t>。</w:t>
      </w:r>
    </w:p>
    <w:p w:rsidR="000C08B8" w:rsidRPr="00271C74" w:rsidRDefault="000C08B8">
      <w:bookmarkStart w:id="0" w:name="_GoBack"/>
      <w:bookmarkEnd w:id="0"/>
    </w:p>
    <w:sectPr w:rsidR="000C08B8" w:rsidRPr="0027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55E" w:rsidRDefault="008C255E" w:rsidP="00271C74">
      <w:r>
        <w:separator/>
      </w:r>
    </w:p>
  </w:endnote>
  <w:endnote w:type="continuationSeparator" w:id="0">
    <w:p w:rsidR="008C255E" w:rsidRDefault="008C255E" w:rsidP="0027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55E" w:rsidRDefault="008C255E" w:rsidP="00271C74">
      <w:r>
        <w:separator/>
      </w:r>
    </w:p>
  </w:footnote>
  <w:footnote w:type="continuationSeparator" w:id="0">
    <w:p w:rsidR="008C255E" w:rsidRDefault="008C255E" w:rsidP="00271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44"/>
    <w:rsid w:val="000C08B8"/>
    <w:rsid w:val="00271C74"/>
    <w:rsid w:val="008C255E"/>
    <w:rsid w:val="00EC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671EB3-7A5F-4101-BEB8-D566DE63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C7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C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C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C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drcnet</dc:creator>
  <cp:keywords/>
  <dc:description/>
  <cp:lastModifiedBy>drcnet</cp:lastModifiedBy>
  <cp:revision>2</cp:revision>
  <dcterms:created xsi:type="dcterms:W3CDTF">2021-03-15T01:13:00Z</dcterms:created>
  <dcterms:modified xsi:type="dcterms:W3CDTF">2021-03-15T01:13:00Z</dcterms:modified>
</cp:coreProperties>
</file>